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632" w:rsidRPr="003121B6" w:rsidRDefault="003121B6">
      <w:pPr>
        <w:rPr>
          <w:b/>
          <w:sz w:val="40"/>
        </w:rPr>
      </w:pPr>
      <w:bookmarkStart w:id="0" w:name="_GoBack"/>
      <w:bookmarkEnd w:id="0"/>
      <w:r w:rsidRPr="003121B6">
        <w:rPr>
          <w:b/>
          <w:sz w:val="40"/>
        </w:rPr>
        <w:t>Letterhead</w:t>
      </w:r>
    </w:p>
    <w:p w:rsidR="003121B6" w:rsidRDefault="003121B6"/>
    <w:p w:rsidR="003121B6" w:rsidRPr="00343923" w:rsidRDefault="00C15632" w:rsidP="003121B6">
      <w:pPr>
        <w:spacing w:after="0" w:line="240" w:lineRule="auto"/>
        <w:rPr>
          <w:sz w:val="24"/>
          <w:szCs w:val="24"/>
        </w:rPr>
      </w:pPr>
      <w:r w:rsidRPr="00343923">
        <w:rPr>
          <w:sz w:val="24"/>
          <w:szCs w:val="24"/>
        </w:rPr>
        <w:fldChar w:fldCharType="begin"/>
      </w:r>
      <w:r w:rsidR="003121B6" w:rsidRPr="00343923">
        <w:rPr>
          <w:sz w:val="24"/>
          <w:szCs w:val="24"/>
        </w:rPr>
        <w:instrText xml:space="preserve"> DATE \@ "MMMM d, yyyy" </w:instrText>
      </w:r>
      <w:r w:rsidRPr="00343923">
        <w:rPr>
          <w:sz w:val="24"/>
          <w:szCs w:val="24"/>
        </w:rPr>
        <w:fldChar w:fldCharType="separate"/>
      </w:r>
      <w:r w:rsidR="00A742F3">
        <w:rPr>
          <w:noProof/>
          <w:sz w:val="24"/>
          <w:szCs w:val="24"/>
        </w:rPr>
        <w:t>September 29, 2013</w:t>
      </w:r>
      <w:r w:rsidRPr="00343923">
        <w:rPr>
          <w:sz w:val="24"/>
          <w:szCs w:val="24"/>
        </w:rPr>
        <w:fldChar w:fldCharType="end"/>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p>
    <w:p w:rsidR="00343923" w:rsidRPr="00343923" w:rsidRDefault="00343923" w:rsidP="003121B6">
      <w:pPr>
        <w:spacing w:after="0" w:line="240" w:lineRule="auto"/>
        <w:rPr>
          <w:sz w:val="24"/>
          <w:szCs w:val="24"/>
        </w:rPr>
      </w:pPr>
    </w:p>
    <w:p w:rsidR="003121B6" w:rsidRPr="00343923" w:rsidRDefault="003121B6" w:rsidP="003121B6">
      <w:pPr>
        <w:spacing w:after="0" w:line="240" w:lineRule="auto"/>
        <w:rPr>
          <w:sz w:val="24"/>
          <w:szCs w:val="24"/>
        </w:rPr>
      </w:pPr>
      <w:r w:rsidRPr="00343923">
        <w:rPr>
          <w:sz w:val="24"/>
          <w:szCs w:val="24"/>
        </w:rPr>
        <w:t xml:space="preserve">Ms. Diane </w:t>
      </w:r>
      <w:proofErr w:type="spellStart"/>
      <w:r w:rsidRPr="00343923">
        <w:rPr>
          <w:sz w:val="24"/>
          <w:szCs w:val="24"/>
        </w:rPr>
        <w:t>Cornilsen</w:t>
      </w:r>
      <w:proofErr w:type="spellEnd"/>
    </w:p>
    <w:p w:rsidR="003121B6" w:rsidRPr="00343923" w:rsidRDefault="003121B6" w:rsidP="003121B6">
      <w:pPr>
        <w:spacing w:after="0" w:line="240" w:lineRule="auto"/>
        <w:rPr>
          <w:sz w:val="24"/>
          <w:szCs w:val="24"/>
        </w:rPr>
      </w:pPr>
      <w:r w:rsidRPr="00343923">
        <w:rPr>
          <w:sz w:val="24"/>
          <w:szCs w:val="24"/>
        </w:rPr>
        <w:t>400 N. Bluff Blvd.</w:t>
      </w:r>
    </w:p>
    <w:p w:rsidR="003121B6" w:rsidRPr="00343923" w:rsidRDefault="003121B6" w:rsidP="003121B6">
      <w:pPr>
        <w:spacing w:after="0" w:line="240" w:lineRule="auto"/>
        <w:rPr>
          <w:sz w:val="24"/>
          <w:szCs w:val="24"/>
        </w:rPr>
      </w:pPr>
      <w:r w:rsidRPr="00343923">
        <w:rPr>
          <w:sz w:val="24"/>
          <w:szCs w:val="24"/>
        </w:rPr>
        <w:t>Clinton, IA 52732</w:t>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r w:rsidRPr="00343923">
        <w:rPr>
          <w:sz w:val="24"/>
          <w:szCs w:val="24"/>
        </w:rPr>
        <w:t xml:space="preserve">Dear Ms. </w:t>
      </w:r>
      <w:proofErr w:type="spellStart"/>
      <w:r w:rsidRPr="00343923">
        <w:rPr>
          <w:sz w:val="24"/>
          <w:szCs w:val="24"/>
        </w:rPr>
        <w:t>Cornilsen</w:t>
      </w:r>
      <w:proofErr w:type="spellEnd"/>
      <w:r w:rsidRPr="00343923">
        <w:rPr>
          <w:sz w:val="24"/>
          <w:szCs w:val="24"/>
        </w:rPr>
        <w:t>:</w:t>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r w:rsidRPr="00343923">
        <w:rPr>
          <w:sz w:val="24"/>
          <w:szCs w:val="24"/>
        </w:rPr>
        <w:t xml:space="preserve">If you are looking for a program to train you for an exciting career as an animator, video game developer, or software developer, look no further. Capstone College </w:t>
      </w:r>
      <w:r w:rsidR="001C4BE7">
        <w:rPr>
          <w:sz w:val="24"/>
          <w:szCs w:val="24"/>
        </w:rPr>
        <w:t>designed</w:t>
      </w:r>
      <w:r w:rsidR="001C4BE7" w:rsidRPr="00343923">
        <w:rPr>
          <w:sz w:val="24"/>
          <w:szCs w:val="24"/>
        </w:rPr>
        <w:t xml:space="preserve"> </w:t>
      </w:r>
      <w:r w:rsidRPr="00343923">
        <w:rPr>
          <w:sz w:val="24"/>
          <w:szCs w:val="24"/>
        </w:rPr>
        <w:t xml:space="preserve">a 10-month digital arts program for creative people </w:t>
      </w:r>
      <w:r w:rsidR="00343923">
        <w:rPr>
          <w:sz w:val="24"/>
          <w:szCs w:val="24"/>
        </w:rPr>
        <w:t xml:space="preserve">just </w:t>
      </w:r>
      <w:r w:rsidRPr="00343923">
        <w:rPr>
          <w:sz w:val="24"/>
          <w:szCs w:val="24"/>
        </w:rPr>
        <w:t xml:space="preserve">like you. </w:t>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r w:rsidRPr="00343923">
        <w:rPr>
          <w:sz w:val="24"/>
          <w:szCs w:val="24"/>
        </w:rPr>
        <w:t>Our program offers a wide range of courses so that you can select the digital arts program that most closely matches your skills and creativity. Furthermore, employers across the United States recognize that our graduates have the training needed to produce top quality digital artwork.  It’s a fact that we enjoy a 90% graduation rate among st</w:t>
      </w:r>
      <w:r w:rsidR="00343923">
        <w:rPr>
          <w:sz w:val="24"/>
          <w:szCs w:val="24"/>
        </w:rPr>
        <w:t xml:space="preserve">udents </w:t>
      </w:r>
      <w:r w:rsidRPr="00343923">
        <w:rPr>
          <w:sz w:val="24"/>
          <w:szCs w:val="24"/>
        </w:rPr>
        <w:t>from the Digital Arts program.</w:t>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r w:rsidRPr="00343923">
        <w:rPr>
          <w:sz w:val="24"/>
          <w:szCs w:val="24"/>
        </w:rPr>
        <w:t xml:space="preserve">Capstone’s affordable program </w:t>
      </w:r>
      <w:r w:rsidR="00343923" w:rsidRPr="00343923">
        <w:rPr>
          <w:sz w:val="24"/>
          <w:szCs w:val="24"/>
        </w:rPr>
        <w:t>will cost you</w:t>
      </w:r>
      <w:r w:rsidRPr="00343923">
        <w:rPr>
          <w:sz w:val="24"/>
          <w:szCs w:val="24"/>
        </w:rPr>
        <w:t xml:space="preserve"> $15,000</w:t>
      </w:r>
      <w:r w:rsidR="00343923" w:rsidRPr="00343923">
        <w:rPr>
          <w:sz w:val="24"/>
          <w:szCs w:val="24"/>
        </w:rPr>
        <w:t xml:space="preserve"> for tuition</w:t>
      </w:r>
      <w:r w:rsidRPr="00343923">
        <w:rPr>
          <w:sz w:val="24"/>
          <w:szCs w:val="24"/>
        </w:rPr>
        <w:t xml:space="preserve"> and </w:t>
      </w:r>
      <w:r w:rsidR="00343923" w:rsidRPr="00343923">
        <w:rPr>
          <w:sz w:val="24"/>
          <w:szCs w:val="24"/>
        </w:rPr>
        <w:t xml:space="preserve">an additional </w:t>
      </w:r>
      <w:r w:rsidRPr="00343923">
        <w:rPr>
          <w:sz w:val="24"/>
          <w:szCs w:val="24"/>
        </w:rPr>
        <w:t xml:space="preserve">$2,000 for the purchase </w:t>
      </w:r>
      <w:r w:rsidR="00343923" w:rsidRPr="00343923">
        <w:rPr>
          <w:sz w:val="24"/>
          <w:szCs w:val="24"/>
        </w:rPr>
        <w:t xml:space="preserve">of textbooks and a new computer. That </w:t>
      </w:r>
      <w:r w:rsidR="00343923">
        <w:rPr>
          <w:sz w:val="24"/>
          <w:szCs w:val="24"/>
        </w:rPr>
        <w:t xml:space="preserve">dollar amount </w:t>
      </w:r>
      <w:r w:rsidR="00343923" w:rsidRPr="00343923">
        <w:rPr>
          <w:sz w:val="24"/>
          <w:szCs w:val="24"/>
        </w:rPr>
        <w:t xml:space="preserve">might sound high; however, the computer comes </w:t>
      </w:r>
      <w:r w:rsidRPr="00343923">
        <w:rPr>
          <w:sz w:val="24"/>
          <w:szCs w:val="24"/>
        </w:rPr>
        <w:t>fully loaded with graphic</w:t>
      </w:r>
      <w:r w:rsidR="00343923" w:rsidRPr="00343923">
        <w:rPr>
          <w:sz w:val="24"/>
          <w:szCs w:val="24"/>
        </w:rPr>
        <w:t xml:space="preserve"> design</w:t>
      </w:r>
      <w:r w:rsidRPr="00343923">
        <w:rPr>
          <w:sz w:val="24"/>
          <w:szCs w:val="24"/>
        </w:rPr>
        <w:t xml:space="preserve"> software </w:t>
      </w:r>
      <w:r w:rsidR="00343923" w:rsidRPr="00343923">
        <w:rPr>
          <w:sz w:val="24"/>
          <w:szCs w:val="24"/>
        </w:rPr>
        <w:t xml:space="preserve">which can cost over $2000 </w:t>
      </w:r>
      <w:r w:rsidR="00343923">
        <w:rPr>
          <w:sz w:val="24"/>
          <w:szCs w:val="24"/>
        </w:rPr>
        <w:t>by</w:t>
      </w:r>
      <w:r w:rsidR="00343923" w:rsidRPr="00343923">
        <w:rPr>
          <w:sz w:val="24"/>
          <w:szCs w:val="24"/>
        </w:rPr>
        <w:t xml:space="preserve"> itself. </w:t>
      </w:r>
      <w:r w:rsidRPr="00343923">
        <w:rPr>
          <w:sz w:val="24"/>
          <w:szCs w:val="24"/>
        </w:rPr>
        <w:t xml:space="preserve"> </w:t>
      </w:r>
    </w:p>
    <w:p w:rsidR="00343923" w:rsidRPr="00343923" w:rsidRDefault="00343923" w:rsidP="003121B6">
      <w:pPr>
        <w:spacing w:after="0" w:line="240" w:lineRule="auto"/>
        <w:rPr>
          <w:sz w:val="24"/>
          <w:szCs w:val="24"/>
        </w:rPr>
      </w:pPr>
    </w:p>
    <w:p w:rsidR="00343923" w:rsidRPr="00343923" w:rsidRDefault="00343923" w:rsidP="003121B6">
      <w:pPr>
        <w:spacing w:after="0" w:line="240" w:lineRule="auto"/>
        <w:rPr>
          <w:sz w:val="24"/>
          <w:szCs w:val="24"/>
        </w:rPr>
      </w:pPr>
      <w:r w:rsidRPr="00343923">
        <w:rPr>
          <w:sz w:val="24"/>
          <w:szCs w:val="24"/>
        </w:rPr>
        <w:t xml:space="preserve">Diane, please call me at 563.242.4023 to discuss how you can take advantage of this terrific opportunity. You owe it to yourself to investigate the creative avenues available through Capstone’s Digital Arts Program. If you’re looking for success and networking among digital artists, our program is for you. Check out our website at </w:t>
      </w:r>
      <w:hyperlink r:id="rId6" w:history="1">
        <w:r w:rsidRPr="00343923">
          <w:rPr>
            <w:rStyle w:val="Hyperlink"/>
            <w:sz w:val="24"/>
            <w:szCs w:val="24"/>
          </w:rPr>
          <w:t>www.capstone.edu/digitalarts/html</w:t>
        </w:r>
      </w:hyperlink>
      <w:r w:rsidRPr="00343923">
        <w:rPr>
          <w:sz w:val="24"/>
          <w:szCs w:val="24"/>
        </w:rPr>
        <w:t xml:space="preserve">. </w:t>
      </w:r>
    </w:p>
    <w:p w:rsidR="00343923" w:rsidRPr="00343923" w:rsidRDefault="00343923" w:rsidP="003121B6">
      <w:pPr>
        <w:spacing w:after="0" w:line="240" w:lineRule="auto"/>
        <w:rPr>
          <w:sz w:val="24"/>
          <w:szCs w:val="24"/>
        </w:rPr>
      </w:pPr>
    </w:p>
    <w:p w:rsidR="00343923" w:rsidRPr="00343923" w:rsidRDefault="00343923" w:rsidP="003121B6">
      <w:pPr>
        <w:spacing w:after="0" w:line="240" w:lineRule="auto"/>
        <w:rPr>
          <w:sz w:val="24"/>
          <w:szCs w:val="24"/>
        </w:rPr>
      </w:pPr>
      <w:r w:rsidRPr="00343923">
        <w:rPr>
          <w:sz w:val="24"/>
          <w:szCs w:val="24"/>
        </w:rPr>
        <w:t>Cordially,</w:t>
      </w:r>
    </w:p>
    <w:p w:rsidR="00343923" w:rsidRPr="00343923" w:rsidRDefault="00343923" w:rsidP="003121B6">
      <w:pPr>
        <w:spacing w:after="0" w:line="240" w:lineRule="auto"/>
        <w:rPr>
          <w:sz w:val="24"/>
          <w:szCs w:val="24"/>
        </w:rPr>
      </w:pPr>
    </w:p>
    <w:p w:rsidR="00343923" w:rsidRPr="00343923" w:rsidRDefault="00343923" w:rsidP="003121B6">
      <w:pPr>
        <w:spacing w:after="0" w:line="240" w:lineRule="auto"/>
        <w:rPr>
          <w:sz w:val="24"/>
          <w:szCs w:val="24"/>
        </w:rPr>
      </w:pPr>
    </w:p>
    <w:p w:rsidR="00343923" w:rsidRPr="00343923" w:rsidRDefault="00343923" w:rsidP="003121B6">
      <w:pPr>
        <w:spacing w:after="0" w:line="240" w:lineRule="auto"/>
        <w:rPr>
          <w:sz w:val="24"/>
          <w:szCs w:val="24"/>
        </w:rPr>
      </w:pPr>
    </w:p>
    <w:p w:rsidR="00343923" w:rsidRPr="00343923" w:rsidRDefault="00343923" w:rsidP="003121B6">
      <w:pPr>
        <w:spacing w:after="0" w:line="240" w:lineRule="auto"/>
        <w:rPr>
          <w:sz w:val="24"/>
          <w:szCs w:val="24"/>
        </w:rPr>
      </w:pPr>
      <w:r w:rsidRPr="00343923">
        <w:rPr>
          <w:sz w:val="24"/>
          <w:szCs w:val="24"/>
        </w:rPr>
        <w:t>Name</w:t>
      </w:r>
    </w:p>
    <w:p w:rsidR="00343923" w:rsidRPr="00343923" w:rsidRDefault="00343923" w:rsidP="003121B6">
      <w:pPr>
        <w:spacing w:after="0" w:line="240" w:lineRule="auto"/>
        <w:rPr>
          <w:sz w:val="24"/>
          <w:szCs w:val="24"/>
        </w:rPr>
      </w:pPr>
      <w:r w:rsidRPr="00343923">
        <w:rPr>
          <w:sz w:val="24"/>
          <w:szCs w:val="24"/>
        </w:rPr>
        <w:t>Program Dean</w:t>
      </w:r>
    </w:p>
    <w:p w:rsidR="003121B6" w:rsidRPr="00343923" w:rsidRDefault="003121B6" w:rsidP="003121B6">
      <w:pPr>
        <w:spacing w:after="0" w:line="240" w:lineRule="auto"/>
        <w:rPr>
          <w:sz w:val="24"/>
          <w:szCs w:val="24"/>
        </w:rPr>
      </w:pPr>
    </w:p>
    <w:p w:rsidR="003121B6" w:rsidRPr="00343923" w:rsidRDefault="003121B6" w:rsidP="003121B6">
      <w:pPr>
        <w:spacing w:after="0" w:line="240" w:lineRule="auto"/>
        <w:rPr>
          <w:sz w:val="24"/>
          <w:szCs w:val="24"/>
        </w:rPr>
      </w:pPr>
    </w:p>
    <w:sectPr w:rsidR="003121B6" w:rsidRPr="00343923" w:rsidSect="00C15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1B6"/>
    <w:rsid w:val="001C4BE7"/>
    <w:rsid w:val="003121B6"/>
    <w:rsid w:val="00343923"/>
    <w:rsid w:val="00A742F3"/>
    <w:rsid w:val="00C15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1B6"/>
    <w:rPr>
      <w:rFonts w:ascii="Tahoma" w:hAnsi="Tahoma" w:cs="Tahoma"/>
      <w:sz w:val="16"/>
      <w:szCs w:val="16"/>
    </w:rPr>
  </w:style>
  <w:style w:type="character" w:styleId="Hyperlink">
    <w:name w:val="Hyperlink"/>
    <w:basedOn w:val="DefaultParagraphFont"/>
    <w:uiPriority w:val="99"/>
    <w:unhideWhenUsed/>
    <w:rsid w:val="003439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1B6"/>
    <w:rPr>
      <w:rFonts w:ascii="Tahoma" w:hAnsi="Tahoma" w:cs="Tahoma"/>
      <w:sz w:val="16"/>
      <w:szCs w:val="16"/>
    </w:rPr>
  </w:style>
  <w:style w:type="character" w:styleId="Hyperlink">
    <w:name w:val="Hyperlink"/>
    <w:basedOn w:val="DefaultParagraphFont"/>
    <w:uiPriority w:val="99"/>
    <w:unhideWhenUsed/>
    <w:rsid w:val="003439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apstone.edu/digitalart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56D9D-F292-46A1-87BB-0357923D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Diane Cornilsen</cp:lastModifiedBy>
  <cp:revision>2</cp:revision>
  <dcterms:created xsi:type="dcterms:W3CDTF">2013-09-29T20:14:00Z</dcterms:created>
  <dcterms:modified xsi:type="dcterms:W3CDTF">2013-09-29T20:14:00Z</dcterms:modified>
</cp:coreProperties>
</file>